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3D3BA3">
        <w:rPr>
          <w:b/>
        </w:rPr>
        <w:t>86</w:t>
      </w:r>
      <w:bookmarkStart w:id="0" w:name="_GoBack"/>
      <w:bookmarkEnd w:id="0"/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E10D8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</w:t>
      </w:r>
      <w:r w:rsidR="003D3BA3">
        <w:rPr>
          <w:b/>
          <w:i/>
        </w:rPr>
        <w:t>0</w:t>
      </w:r>
      <w:r w:rsidR="00816283">
        <w:rPr>
          <w:b/>
          <w:i/>
        </w:rPr>
        <w:t xml:space="preserve"> </w:t>
      </w:r>
      <w:r w:rsidR="003D3BA3">
        <w:rPr>
          <w:b/>
          <w:i/>
        </w:rPr>
        <w:t>июня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3D3BA3">
        <w:t>5</w:t>
      </w:r>
      <w:r w:rsidRPr="001B7DB7">
        <w:rPr>
          <w:color w:val="000000"/>
        </w:rPr>
        <w:t xml:space="preserve"> (</w:t>
      </w:r>
      <w:r w:rsidR="003D3BA3">
        <w:rPr>
          <w:color w:val="000000"/>
        </w:rPr>
        <w:t>пять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3D3BA3" w:rsidRDefault="003D3BA3" w:rsidP="003D3BA3">
      <w:pPr>
        <w:widowControl w:val="0"/>
        <w:spacing w:after="60"/>
        <w:jc w:val="both"/>
      </w:pPr>
      <w:r>
        <w:t>Заместитель председателя Комиссии:</w:t>
      </w:r>
    </w:p>
    <w:p w:rsidR="003D3BA3" w:rsidRDefault="003D3BA3" w:rsidP="003D3BA3">
      <w:pPr>
        <w:widowControl w:val="0"/>
        <w:spacing w:after="60"/>
        <w:jc w:val="both"/>
      </w:pPr>
      <w:r>
        <w:t>- М.И. Каров;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>- А.С. Коханский;</w:t>
      </w:r>
    </w:p>
    <w:p w:rsidR="003D3BA3" w:rsidRDefault="003D3BA3" w:rsidP="003D3BA3">
      <w:pPr>
        <w:widowControl w:val="0"/>
        <w:spacing w:after="60"/>
        <w:jc w:val="both"/>
      </w:pPr>
      <w:r>
        <w:t>- Л.С. Мустафина;</w:t>
      </w:r>
    </w:p>
    <w:p w:rsidR="003D3BA3" w:rsidRDefault="003D3BA3" w:rsidP="003D3BA3">
      <w:pPr>
        <w:widowControl w:val="0"/>
        <w:spacing w:after="60"/>
        <w:jc w:val="both"/>
      </w:pPr>
      <w:r>
        <w:t>- В.Р. Гурджуа.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A0044" w:rsidRPr="001B7DB7" w:rsidRDefault="003A0044" w:rsidP="003A0044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</w:t>
      </w:r>
      <w:r w:rsidR="003D3BA3">
        <w:t>заключении</w:t>
      </w:r>
      <w:r w:rsidR="003D3BA3" w:rsidRPr="003D3BA3">
        <w:t xml:space="preserve"> договора на услуги по проживанию в гостиницах г. Ханты-Мансийска</w:t>
      </w:r>
      <w:r w:rsidRPr="001B7DB7">
        <w:t xml:space="preserve"> в порядке заключения договора с единственным поставщиком</w:t>
      </w:r>
      <w:r w:rsidR="00E40C7F">
        <w:t xml:space="preserve"> (исполнителем)</w:t>
      </w:r>
      <w:r w:rsidR="00B1419F">
        <w:t xml:space="preserve"> </w:t>
      </w:r>
      <w:r w:rsidRPr="001B7DB7">
        <w:t xml:space="preserve">(реестровый номер: </w:t>
      </w:r>
      <w:r w:rsidR="001D7DB5">
        <w:t>1</w:t>
      </w:r>
      <w:r w:rsidR="003D3BA3">
        <w:t>31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3D3BA3" w:rsidRPr="003D3BA3">
        <w:t>О заключении договора на услуги по проживанию в гостиницах г. Ханты-Мансийска в порядке заключения договора с единственным поставщиком (исполнителем) (реестровый номер: 131-2022).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>на услуги по проживанию в гостиницах г. Ханты-Мансийска</w:t>
      </w:r>
      <w:r w:rsidR="005C502B">
        <w:t>.</w:t>
      </w:r>
      <w:r w:rsidR="00895881">
        <w:tab/>
      </w:r>
      <w:r w:rsidR="00895881">
        <w:tab/>
      </w:r>
    </w:p>
    <w:p w:rsidR="00973523" w:rsidRPr="001B7DB7" w:rsidRDefault="00895881" w:rsidP="005C502B">
      <w:pPr>
        <w:ind w:firstLine="708"/>
        <w:jc w:val="both"/>
      </w:pPr>
      <w:r>
        <w:t xml:space="preserve">1.2. </w:t>
      </w:r>
      <w:r w:rsidR="00973523" w:rsidRPr="001B7DB7">
        <w:t xml:space="preserve">Согласно пп.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>на услуги по проживанию в гостиницах г. Ханты-Мансийска</w:t>
      </w:r>
      <w:r w:rsidR="005C502B" w:rsidRPr="005C502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3D3BA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3D3BA3">
        <w:rPr>
          <w:b/>
          <w:i/>
          <w:sz w:val="24"/>
        </w:rPr>
        <w:t>А</w:t>
      </w:r>
      <w:r w:rsidR="003D3BA3" w:rsidRPr="003D3BA3">
        <w:rPr>
          <w:b/>
          <w:i/>
          <w:sz w:val="24"/>
        </w:rPr>
        <w:t>втономное учреждение Ханты-Мансийского автономного округа - Югры «Концертно-театральный центр «Югра-Классик»</w:t>
      </w:r>
      <w:r w:rsidR="00A440E6">
        <w:rPr>
          <w:b/>
          <w:i/>
          <w:sz w:val="24"/>
        </w:rPr>
        <w:t>:</w:t>
      </w:r>
    </w:p>
    <w:p w:rsidR="00A440E6" w:rsidRPr="00A440E6" w:rsidRDefault="00A440E6" w:rsidP="00A440E6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3D3BA3" w:rsidRPr="003D3BA3">
        <w:rPr>
          <w:b/>
          <w:i/>
        </w:rPr>
        <w:t>628012, г. Ханты-Мансийск, ул. Мира, 22</w:t>
      </w:r>
    </w:p>
    <w:p w:rsidR="00973523" w:rsidRPr="00A440E6" w:rsidRDefault="00A440E6" w:rsidP="00A440E6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D3BA3" w:rsidRPr="003D3BA3">
        <w:rPr>
          <w:b/>
          <w:i/>
        </w:rPr>
        <w:t>ИНН 8601018536, КПП 860101001</w:t>
      </w:r>
      <w:r w:rsidR="00973523" w:rsidRPr="00A440E6">
        <w:rPr>
          <w:b/>
          <w:i/>
        </w:rPr>
        <w:t xml:space="preserve">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3D3BA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>на услуги по проживанию в гостиницах г. Ханты-Мансийска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lastRenderedPageBreak/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3D3BA3"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3F678B" w:rsidRDefault="00973523" w:rsidP="003F678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3D3BA3">
        <w:rPr>
          <w:b/>
          <w:i/>
        </w:rPr>
        <w:t>г. Ханты-Мансийск;</w:t>
      </w:r>
    </w:p>
    <w:p w:rsidR="00973523" w:rsidRPr="003F678B" w:rsidRDefault="00973523" w:rsidP="003D3BA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3D3BA3" w:rsidRPr="003D3BA3">
        <w:rPr>
          <w:b/>
          <w:i/>
        </w:rPr>
        <w:t>700 000 (Семьсот тысяч) рублей (в том числе НДС по ставке, установленной Налоговым Кодексом Российской Федерации)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3D3BA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3D3BA3" w:rsidRPr="003D3BA3">
        <w:rPr>
          <w:b/>
          <w:i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настоящего Договора и Техническим заданием.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3D3BA3">
        <w:rPr>
          <w:b/>
        </w:rPr>
        <w:t>30</w:t>
      </w:r>
      <w:r w:rsidR="00965232" w:rsidRPr="0094389C">
        <w:rPr>
          <w:b/>
        </w:rPr>
        <w:t xml:space="preserve"> </w:t>
      </w:r>
      <w:r w:rsidR="003D3BA3">
        <w:rPr>
          <w:b/>
        </w:rPr>
        <w:t>июня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 ________________________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C5DFF"/>
    <w:rsid w:val="003D2F08"/>
    <w:rsid w:val="003D390C"/>
    <w:rsid w:val="003D3BA3"/>
    <w:rsid w:val="003E4FDA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2</cp:revision>
  <dcterms:created xsi:type="dcterms:W3CDTF">2022-06-30T03:50:00Z</dcterms:created>
  <dcterms:modified xsi:type="dcterms:W3CDTF">2022-06-30T03:50:00Z</dcterms:modified>
</cp:coreProperties>
</file>